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serviço de lavação destinado as viaturas da 9ª Ciretran de Mafra, vinculada a 9ª Delegacia Regional de Polícia  Civil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102526">
        <w:rPr>
          <w:rFonts w:ascii="Calibri" w:hAnsi="Calibri" w:cs="Arial Narrow"/>
          <w:b/>
        </w:rPr>
        <w:t xml:space="preserve">Presencial 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132/2017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545/2017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06/11/2017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06/11/2017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F11B3" w:rsidRDefault="00677814">
      <w:r>
        <w:rPr>
          <w:rFonts w:ascii="Calibri" w:hAnsi="Calibri" w:cs="Arial Narrow"/>
          <w:b/>
        </w:rPr>
        <w:t xml:space="preserve"> 5191 - BJCG Comércio de Combustíveis Ltda - ME (10.601.745/0001-60)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6F11B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6F11B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 xml:space="preserve">72845 - Lavação completa de veículos tipo passeio (VW/Parati, Ford/Fiesta, Fiat/Palio, Palio/Weekend, Renault /Logan, Fiat/Siena) </w:t>
            </w:r>
            <w:r>
              <w:rPr>
                <w:rFonts w:ascii="Calibri" w:hAnsi="Calibri" w:cs="Arial Narrow"/>
              </w:rPr>
              <w:br/>
              <w:t>BJCG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14.256,00</w:t>
            </w:r>
          </w:p>
        </w:tc>
      </w:tr>
      <w:tr w:rsidR="006F11B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 xml:space="preserve">72846 - Lavação Completa de veículos tipo camioneta (VW Amarok)  </w:t>
            </w:r>
            <w:r>
              <w:rPr>
                <w:rFonts w:ascii="Calibri" w:hAnsi="Calibri" w:cs="Arial Narrow"/>
              </w:rPr>
              <w:br/>
              <w:t>BJCG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2.052,00</w:t>
            </w:r>
          </w:p>
        </w:tc>
      </w:tr>
      <w:tr w:rsidR="006F11B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 xml:space="preserve">72847 - Lavação completa de Motocicleta (Honda/XR250 Tornado) </w:t>
            </w:r>
            <w:r>
              <w:rPr>
                <w:rFonts w:ascii="Calibri" w:hAnsi="Calibri" w:cs="Arial Narrow"/>
              </w:rPr>
              <w:br/>
              <w:t>BJCG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6F11B3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3" w:rsidRDefault="0067781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16.908,00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102526" w:rsidRDefault="0024645F" w:rsidP="0010252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06/11/2017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10252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814" w:rsidRDefault="00677814" w:rsidP="0024645F">
      <w:pPr>
        <w:spacing w:after="0" w:line="240" w:lineRule="auto"/>
      </w:pPr>
      <w:r>
        <w:separator/>
      </w:r>
    </w:p>
  </w:endnote>
  <w:endnote w:type="continuationSeparator" w:id="0">
    <w:p w:rsidR="00677814" w:rsidRDefault="00677814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814" w:rsidRDefault="00677814" w:rsidP="0024645F">
      <w:pPr>
        <w:spacing w:after="0" w:line="240" w:lineRule="auto"/>
      </w:pPr>
      <w:r>
        <w:separator/>
      </w:r>
    </w:p>
  </w:footnote>
  <w:footnote w:type="continuationSeparator" w:id="0">
    <w:p w:rsidR="00677814" w:rsidRDefault="00677814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55BE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55BE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7166354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02526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677814"/>
    <w:rsid w:val="006F11B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55BED"/>
    <w:rsid w:val="00D815AD"/>
    <w:rsid w:val="00DD31D1"/>
    <w:rsid w:val="00DE4FFA"/>
    <w:rsid w:val="00EE000F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986</Characters>
  <Application>Microsoft Office Word</Application>
  <DocSecurity>0</DocSecurity>
  <Lines>8</Lines>
  <Paragraphs>2</Paragraphs>
  <ScaleCrop>false</ScaleCrop>
  <Company>....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2017-11-08T18:26:00Z</dcterms:created>
  <dcterms:modified xsi:type="dcterms:W3CDTF">2017-11-08T18:26:00Z</dcterms:modified>
</cp:coreProperties>
</file>