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  <w:caps/>
          <w:color w:val="000000" w:themeColor="text1"/>
          <w:kern w:val="0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hAnsi="Arial" w:eastAsia="Times New Roman" w:cs="Arial"/>
          <w:b/>
          <w:bCs/>
          <w:caps/>
          <w:color w:val="000000" w:themeColor="text1"/>
          <w:kern w:val="0"/>
          <w:sz w:val="24"/>
          <w:szCs w:val="24"/>
          <w:lang w:eastAsia="pt-BR"/>
        </w:rPr>
        <w:t>ANEXO V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1. DADOS DO PROJETO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Nome do projeto: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Nome do agente cultural proponente: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Nº do Termo de Execução Cultural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Vigência do projeto: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Valor repassado para o projeto: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Data de entrega desse relatório: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2. RESULTADOS DO PROJETO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2.1. Resumo: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Descreva de forma resumida como foi a execução do projeto, destacando principais resultados e benefícios gerados e outras informações pertinentes.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2.2. As ações planejadas para o projeto foram realizadas?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Sim, todas as ações foram feitas conforme o planejado.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Sim, todas as ações foram feitas, mas com adaptações e/ou alterações.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Uma parte das ações planejadas não foi feita.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As ações não foram feitas conforme o planejado.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2.3. Ações desenvolvidas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2.4. Cumprimento das Metas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Metas integralmente cumpridas: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• META 1 [Descreva a meta, conforme consta no projeto apresentado]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◦ OBSERVAÇÃO DA META 1: [informe como a meta foi cumprida]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Metas parcialmente cumpridas (SE HOUVER):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• META 1 [Descreva a meta, conforme consta no projeto apresentado]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◦ Observações da Meta 1: [Informe qual parte da meta foi cumprida]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◦ Justificativa para o não cumprimento integral: [Explique porque parte da meta não foi cumprida]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Metas não cumpridas (se houver)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• Meta 1 [Descreva a meta, conforme consta no projeto apresentado]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◦ Justificativa para o não cumprimento: [Explique porque a meta não foi cumprida]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3. PRODUTOS GERADOS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3.1. A execução do projeto gerou algum produto?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Exemplos: vídeos, produção musical, produção gráfica etc.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Sim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Não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3.1.1. Quais produtos culturais foram gerados?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Você pode marcar mais de uma opção. Informe também as quantidades.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Publicação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Livro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Catálogo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Live (transmissão on-line)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Vídeo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Documentário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Filme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Relatório de pesquisa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Produção musical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Jogo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Artesanato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Obras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Espetáculo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Show musical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Site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Música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Outros: ____________________________________________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 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3.1.2. Como os produtos desenvolvidos ficaram disponíveis para o público após o fim do projeto?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Exemplos: publicações impressas, vídeos no YouTube?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3.2. Quais foram os resultados gerados pelo projeto?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Detalhe os resultados gerados por cada atividade prevista no Projeto.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3.2.1 Pensando nos resultados finais gerados pelo projeto, você considera que ele …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(Você pode marcar mais de uma opção).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Desenvolveu processos de criação, de investigação ou de pesquisa.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Desenvolveu estudos, pesquisas e análises sobre o contexto de atuação.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Colaborou para manter as atividades culturais do coletivo.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Fortaleceu a identidade cultural do coletivo.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Promoveu as práticas culturais do coletivo no espaço em que foi desenvolvido.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Promoveu a formação em linguagens, técnicas e práticas artísticas e culturais.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Ofereceu programações artísticas e culturais para a comunidade do entorno.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Atuou na preservação, na proteção e na salvaguarda de bens e manifestações culturais.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4. PÚBLICO ALCANÇADO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5. EQUIPE DO PROJETO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5.1 Quantas pessoas fizeram parte da equipe do projeto?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Digite um número exato (exemplo: 23).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5.2 Houve mudanças na equipe ao longo da execução do projeto?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Sim        (  ) Não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Informe se entraram ou saíram pessoas na equipe durante a execução do projeto.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5.3 Informe os profissionais que participaram da execução do projeto:</w:t>
      </w:r>
    </w:p>
    <w:tbl>
      <w:tblPr>
        <w:tblStyle w:val="3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28"/>
        <w:gridCol w:w="888"/>
        <w:gridCol w:w="1390"/>
        <w:gridCol w:w="900"/>
        <w:gridCol w:w="997"/>
        <w:gridCol w:w="1169"/>
        <w:gridCol w:w="12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1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kern w:val="0"/>
                <w:sz w:val="24"/>
                <w:szCs w:val="24"/>
                <w:lang w:eastAsia="pt-BR"/>
              </w:rPr>
              <w:t>Nome do profissional/empresa</w:t>
            </w: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kern w:val="0"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kern w:val="0"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kern w:val="0"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kern w:val="0"/>
                <w:sz w:val="24"/>
                <w:szCs w:val="24"/>
                <w:lang w:eastAsia="pt-BR"/>
              </w:rPr>
              <w:t>Pessoa índigena?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kern w:val="0"/>
                <w:sz w:val="24"/>
                <w:szCs w:val="24"/>
                <w:lang w:eastAsia="pt-BR"/>
              </w:rPr>
              <w:t>Pessoa com deficiência?</w:t>
            </w:r>
          </w:p>
        </w:tc>
        <w:tc>
          <w:tcPr>
            <w:tcW w:w="2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FF0000"/>
                <w:kern w:val="0"/>
                <w:sz w:val="24"/>
                <w:szCs w:val="24"/>
                <w:lang w:eastAsia="pt-BR"/>
              </w:rPr>
              <w:t>[INSERIR MAIS COLUNAS, SE NECESSÁRIO]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</w:rPr>
              <w:t>Ex.: João Silva</w:t>
            </w: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</w:rPr>
              <w:t>Cineasta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</w:rPr>
              <w:t>123456789101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2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</w:rPr>
              <w:t> 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6. LOCAIS DE REALIZAÇÃO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6.1 De que modo o público acessou a ação ou o produto cultural do projeto?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)1. Presencial.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2. Virtual.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3. Híbrido (presencial e virtual).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Caso você tenha marcado os itens 2 ou 3 (virtual e híbrido):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6.2 Quais plataformas virtuais foram usadas?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Você pode marcar mais de uma opção.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)Youtube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)Instagram / IGTV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)Facebook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)TikTok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)Google Meet, Zoom etc.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)Outros: _____________________________________________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6.3 Informe aqui os links dessas plataformas: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Caso você tenha marcado os itens 1 e 3 (Presencial e Híbrido):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6.4 De que forma aconteceram as ações e atividades presenciais do projeto?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)1. Fixas, sempre no mesmo local.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)2. Itinerantes, em diferentes locais.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)3. Principalmente em um local base, mas com ações também em outros locais.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6.5 Em que município o projeto aconteceu?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6.6 Em que área do município o projeto foi realizado?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Você pode marcar mais de uma opção.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)Zona urbana central.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)Zona urbana periférica.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)Zona rural.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)Área de vulnerabilidade social.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)Unidades habitacionais.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)Territórios indígenas (demarcados ou em processo de demarcação).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)Comunidades quilombolas (terra titulada, em processo de titulação, com registro na Fundação Palmares).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)Áreas atingidas por barragem.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)Território de povos e comunidades tradicionais (ribeirinhos, louceiros, cipozeiro, pequizeiros, vazanteiros, povos do mar etc.).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)Outros: ___________________________________________________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6.7 Onde o projeto foi realizado?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Você pode marcar mais de uma opção.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)Equipamento cultural público municipal.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)Equipamento cultural público estadual.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)Espaço cultural independente.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)Escola.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)Praça.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)Rua.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)Parque.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)Outros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 </w:t>
      </w: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7. DIVULGAÇÃO DO PROJETO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Informe como o projeto foi divulgado. Ex.: Divulgado no Instagram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8. CONTRAPARTIDA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Descreva como a contrapartida foi executada, quando foi executada e onde foi executada.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9. TÓPICOS ADICIONAIS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Inclua aqui informações relevantes que não foram abordadas nos tópicos anteriores, se houver.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10. ANEXOS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Junte documentos que comprovem que você executou o projeto, tais como listas de presença, relatório fotográfico, vídeos, depoimentos, entre outros.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center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Nome</w:t>
      </w:r>
    </w:p>
    <w:p>
      <w:pPr>
        <w:spacing w:before="120" w:after="120" w:line="240" w:lineRule="auto"/>
        <w:ind w:left="120" w:right="120"/>
        <w:jc w:val="center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Assinatura do Agente Cultural Proponente</w:t>
      </w:r>
    </w:p>
    <w:p/>
    <w:p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0"/>
      </w:tabs>
      <w:spacing w:before="1" w:line="328" w:lineRule="auto"/>
      <w:ind w:left="0" w:right="-1"/>
      <w:jc w:val="center"/>
      <w:rPr>
        <w:b/>
        <w:sz w:val="24"/>
        <w:szCs w:val="24"/>
      </w:rPr>
    </w:pPr>
    <w:r>
      <w:rPr>
        <w:b/>
        <w:lang w:val="pt-BR" w:eastAsia="pt-BR"/>
      </w:rPr>
      <w:pict>
        <v:shape id="_x0000_s2049" o:spid="_x0000_s2049" o:spt="75" type="#_x0000_t75" style="position:absolute;left:0pt;margin-left:22.45pt;margin-top:-25.25pt;height:61.45pt;width:60.05pt;mso-wrap-distance-bottom:0pt;mso-wrap-distance-left:9pt;mso-wrap-distance-right:9pt;mso-wrap-distance-top:0pt;z-index:251660288;mso-width-relative:page;mso-height-relative:page;" o:ole="t" fillcolor="#FFFFFF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square" side="right"/>
        </v:shape>
        <o:OLEObject Type="Embed" ProgID="Word.Picture.8" ShapeID="_x0000_s2049" DrawAspect="Content" ObjectID="_1468075725" r:id="rId1">
          <o:LockedField>false</o:LockedField>
        </o:OLEObject>
      </w:pict>
    </w:r>
    <w:r>
      <w:rPr>
        <w:b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3872865</wp:posOffset>
          </wp:positionH>
          <wp:positionV relativeFrom="paragraph">
            <wp:posOffset>-367030</wp:posOffset>
          </wp:positionV>
          <wp:extent cx="1130300" cy="857250"/>
          <wp:effectExtent l="0" t="0" r="0" b="0"/>
          <wp:wrapThrough wrapText="bothSides">
            <wp:wrapPolygon>
              <wp:start x="8373" y="960"/>
              <wp:lineTo x="5097" y="4320"/>
              <wp:lineTo x="3276" y="7200"/>
              <wp:lineTo x="2912" y="11520"/>
              <wp:lineTo x="3640" y="15840"/>
              <wp:lineTo x="4004" y="16800"/>
              <wp:lineTo x="18930" y="16800"/>
              <wp:lineTo x="19294" y="14400"/>
              <wp:lineTo x="15290" y="10560"/>
              <wp:lineTo x="12378" y="9600"/>
              <wp:lineTo x="16382" y="7200"/>
              <wp:lineTo x="16018" y="2400"/>
              <wp:lineTo x="10921" y="960"/>
              <wp:lineTo x="8373" y="96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3" t="43097" r="73048" b="28661"/>
                  <a:stretch>
                    <a:fillRect/>
                  </a:stretch>
                </pic:blipFill>
                <pic:spPr>
                  <a:xfrm>
                    <a:off x="0" y="0"/>
                    <a:ext cx="1130300" cy="8572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PREFEITURA MUNICIPAL DE MAFRA </w:t>
    </w:r>
  </w:p>
  <w:p>
    <w:pPr>
      <w:pStyle w:val="5"/>
      <w:tabs>
        <w:tab w:val="left" w:pos="0"/>
      </w:tabs>
      <w:spacing w:before="1" w:line="328" w:lineRule="auto"/>
      <w:ind w:left="0" w:right="-1"/>
      <w:jc w:val="center"/>
      <w:rPr>
        <w:sz w:val="24"/>
        <w:szCs w:val="24"/>
      </w:rPr>
    </w:pPr>
    <w:r>
      <w:rPr>
        <w:b/>
        <w:sz w:val="24"/>
        <w:szCs w:val="24"/>
      </w:rPr>
      <w:t>ESTADO DE SANTA CATARINA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E"/>
    <w:rsid w:val="000C43F0"/>
    <w:rsid w:val="00114B16"/>
    <w:rsid w:val="00216E3E"/>
    <w:rsid w:val="002B6D67"/>
    <w:rsid w:val="004539F6"/>
    <w:rsid w:val="00695322"/>
    <w:rsid w:val="00707ABA"/>
    <w:rsid w:val="00787579"/>
    <w:rsid w:val="00894B71"/>
    <w:rsid w:val="00950508"/>
    <w:rsid w:val="009522F5"/>
    <w:rsid w:val="009642AB"/>
    <w:rsid w:val="00AB493D"/>
    <w:rsid w:val="00AF3DB9"/>
    <w:rsid w:val="00D93C82"/>
    <w:rsid w:val="00E56FAE"/>
    <w:rsid w:val="00F66F47"/>
    <w:rsid w:val="59B52C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ody Text"/>
    <w:basedOn w:val="1"/>
    <w:link w:val="14"/>
    <w:qFormat/>
    <w:uiPriority w:val="1"/>
    <w:pPr>
      <w:widowControl w:val="0"/>
      <w:autoSpaceDE w:val="0"/>
      <w:autoSpaceDN w:val="0"/>
      <w:spacing w:before="120" w:after="0" w:line="240" w:lineRule="auto"/>
      <w:ind w:left="141" w:right="179"/>
      <w:jc w:val="both"/>
    </w:pPr>
    <w:rPr>
      <w:rFonts w:ascii="Calibri" w:hAnsi="Calibri" w:eastAsia="Calibri" w:cs="Calibri"/>
      <w:kern w:val="0"/>
      <w:sz w:val="27"/>
      <w:szCs w:val="27"/>
      <w:lang w:val="pt-PT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7">
    <w:name w:val="header"/>
    <w:basedOn w:val="1"/>
    <w:link w:val="1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">
    <w:name w:val="texto_centralizado_maiusculas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customStyle="1" w:styleId="10">
    <w:name w:val="texto_justificado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customStyle="1" w:styleId="11">
    <w:name w:val="texto_centralizado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character" w:customStyle="1" w:styleId="12">
    <w:name w:val="Cabeçalho Char"/>
    <w:basedOn w:val="2"/>
    <w:link w:val="7"/>
    <w:uiPriority w:val="99"/>
  </w:style>
  <w:style w:type="character" w:customStyle="1" w:styleId="13">
    <w:name w:val="Rodapé Char"/>
    <w:basedOn w:val="2"/>
    <w:link w:val="8"/>
    <w:uiPriority w:val="99"/>
  </w:style>
  <w:style w:type="character" w:customStyle="1" w:styleId="14">
    <w:name w:val="Corpo de texto Char"/>
    <w:basedOn w:val="2"/>
    <w:link w:val="5"/>
    <w:uiPriority w:val="1"/>
    <w:rPr>
      <w:rFonts w:ascii="Calibri" w:hAnsi="Calibri" w:eastAsia="Calibri" w:cs="Calibri"/>
      <w:kern w:val="0"/>
      <w:sz w:val="27"/>
      <w:szCs w:val="27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MTUR</Company>
  <Pages>6</Pages>
  <Words>976</Words>
  <Characters>5276</Characters>
  <Lines>43</Lines>
  <Paragraphs>12</Paragraphs>
  <TotalTime>1</TotalTime>
  <ScaleCrop>false</ScaleCrop>
  <LinksUpToDate>false</LinksUpToDate>
  <CharactersWithSpaces>6240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2023-10-03T13:56:00Z</dcterms:created>
  <dc:creator>Laís Alves Valente</dc:creator>
  <cp:lastModifiedBy>Prefeitura de Mafra</cp:lastModifiedBy>
  <dcterms:modified xsi:type="dcterms:W3CDTF">2023-10-03T16:35:18Z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55CD1E07F93A49CC89735C274A7D00FE_13</vt:lpwstr>
  </property>
</Properties>
</file>